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9C" w:rsidRDefault="008F0774" w:rsidP="001C35BD">
      <w:pPr>
        <w:spacing w:after="203" w:line="267" w:lineRule="auto"/>
        <w:ind w:left="0"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Φύλλο </w:t>
      </w:r>
      <w:r w:rsidR="001F57F7">
        <w:rPr>
          <w:b/>
          <w:sz w:val="24"/>
        </w:rPr>
        <w:t xml:space="preserve">εργασίας στην </w:t>
      </w:r>
      <w:r w:rsidR="00EE669C" w:rsidRPr="00EE669C">
        <w:rPr>
          <w:b/>
          <w:sz w:val="24"/>
        </w:rPr>
        <w:t xml:space="preserve">διδασκαλία του νόμου του </w:t>
      </w:r>
      <w:r w:rsidR="00EE669C" w:rsidRPr="00EE669C">
        <w:rPr>
          <w:b/>
          <w:sz w:val="24"/>
          <w:lang w:val="en-US"/>
        </w:rPr>
        <w:t>Joule</w:t>
      </w:r>
      <w:r w:rsidR="00444569">
        <w:rPr>
          <w:b/>
          <w:sz w:val="24"/>
        </w:rPr>
        <w:t xml:space="preserve"> με χρήση </w:t>
      </w:r>
      <w:r w:rsidR="001F57F7">
        <w:rPr>
          <w:b/>
          <w:sz w:val="24"/>
        </w:rPr>
        <w:t xml:space="preserve">προσομοίωσης από το </w:t>
      </w:r>
      <w:proofErr w:type="spellStart"/>
      <w:r w:rsidR="001F57F7">
        <w:rPr>
          <w:b/>
          <w:sz w:val="24"/>
          <w:lang w:val="en-US"/>
        </w:rPr>
        <w:t>photodendro</w:t>
      </w:r>
      <w:proofErr w:type="spellEnd"/>
      <w:r w:rsidR="007F0E9E">
        <w:rPr>
          <w:b/>
          <w:sz w:val="24"/>
        </w:rPr>
        <w:t xml:space="preserve"> ( </w:t>
      </w:r>
      <w:r w:rsidR="00904787">
        <w:rPr>
          <w:b/>
          <w:sz w:val="24"/>
        </w:rPr>
        <w:t xml:space="preserve">καθοδηγούμενο φύλλο εργασίας για </w:t>
      </w:r>
      <w:r w:rsidR="007F0E9E">
        <w:rPr>
          <w:b/>
          <w:sz w:val="24"/>
        </w:rPr>
        <w:t>2 διδακτικές ώρες Α και Β )</w:t>
      </w:r>
      <w:r w:rsidR="00965A07">
        <w:rPr>
          <w:b/>
          <w:sz w:val="24"/>
        </w:rPr>
        <w:t xml:space="preserve">                                            ΦΥΣΙΚΗ ΓΕΝΙΚΗΣ ΠΑΙΔΕΙΑΣ Β ΤΑΞΗ ΓΕΝΙΚΟΥ ΗΜΕΡΗΣΙΟΥ ΛΥΚΕΙΟΥ </w:t>
      </w:r>
    </w:p>
    <w:p w:rsidR="008E2F79" w:rsidRPr="0062208A" w:rsidRDefault="008E2F79" w:rsidP="008E2F79">
      <w:pPr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Το πρόβλημα</w:t>
      </w:r>
      <w:r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 xml:space="preserve"> -</w:t>
      </w:r>
      <w:r w:rsidRPr="008E2F79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Τι πρόκειται να ερευνήσεις;</w:t>
      </w:r>
    </w:p>
    <w:p w:rsidR="008E2F79" w:rsidRPr="0062208A" w:rsidRDefault="008E2F79" w:rsidP="008E2F79">
      <w:pPr>
        <w:spacing w:before="120" w:after="120" w:line="320" w:lineRule="atLeas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Σε κάθε ρευματοφόρο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μεταλλικό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αγωγό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σταθερής θερμοκρασίας – αντιστάτη , όλη η ηλεκτρική ενέργεια μετατρέπεται σε θερμότητα λόγω των </w:t>
      </w:r>
      <w:bookmarkStart w:id="1" w:name="_Hlk509139425"/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κρούσεων των ελεύθερων ηλεκτρονίων με τα κατιόντα του μετάλλου</w:t>
      </w:r>
      <w:bookmarkEnd w:id="1"/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.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8E2F79" w:rsidRDefault="008E2F79" w:rsidP="00566DBC">
      <w:pPr>
        <w:spacing w:after="0" w:line="240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Το ερώτημα που τίθεται είναι: </w:t>
      </w:r>
      <w:bookmarkStart w:id="2" w:name="_Hlk509138736"/>
    </w:p>
    <w:p w:rsidR="008E2F79" w:rsidRPr="0062208A" w:rsidRDefault="008E2F79" w:rsidP="00566DBC">
      <w:pPr>
        <w:spacing w:after="0" w:line="240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από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ποιους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πιθαν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ούς παράγοντες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εξαρτάται η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θερμότητα που εκλύεται</w:t>
      </w:r>
      <w:bookmarkEnd w:id="2"/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62208A" w:rsidRDefault="0062208A" w:rsidP="00C773A3">
      <w:pPr>
        <w:spacing w:before="120" w:after="120"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Στόχος των δραστηριοτήτων σ’ αυτό το Φύλλο Εργασίας, είναι να ερευνήσεις </w:t>
      </w:r>
      <w:r w:rsidR="00C773A3"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από </w:t>
      </w:r>
      <w:r w:rsid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ποιους </w:t>
      </w:r>
      <w:r w:rsidR="00C773A3"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πιθαν</w:t>
      </w:r>
      <w:r w:rsid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ούς παράγοντες </w:t>
      </w:r>
      <w:r w:rsidR="00C773A3"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εξαρτάται η </w:t>
      </w:r>
      <w:bookmarkStart w:id="3" w:name="_Hlk509139181"/>
      <w:r w:rsid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θερμότητα που εκλύεται σε ένα ρευματοφόρο μεταλλικό αγωγό σταθερής θερμοκρασίας</w:t>
      </w:r>
      <w:bookmarkEnd w:id="3"/>
      <w:r w:rsid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736CF9" w:rsidRDefault="008E2F79" w:rsidP="00736CF9">
      <w:pPr>
        <w:spacing w:after="203" w:line="267" w:lineRule="auto"/>
        <w:ind w:left="0" w:firstLine="0"/>
        <w:rPr>
          <w:sz w:val="24"/>
        </w:rPr>
      </w:pPr>
      <w:bookmarkStart w:id="4" w:name="_Hlk509689156"/>
      <w:r w:rsidRPr="00D85DFC">
        <w:rPr>
          <w:sz w:val="24"/>
        </w:rPr>
        <w:t xml:space="preserve">Η Α διδακτική ώρα αφιερώνεται κυρίως στην </w:t>
      </w:r>
      <w:r w:rsidR="00722CFE">
        <w:rPr>
          <w:sz w:val="24"/>
        </w:rPr>
        <w:t xml:space="preserve">σχεδίαση και </w:t>
      </w:r>
      <w:r w:rsidRPr="00D85DFC">
        <w:rPr>
          <w:sz w:val="24"/>
        </w:rPr>
        <w:t>εκτέλεση της προσομοίωσης .</w:t>
      </w:r>
      <w:bookmarkEnd w:id="4"/>
      <w:r>
        <w:rPr>
          <w:sz w:val="24"/>
        </w:rPr>
        <w:t xml:space="preserve">                                           </w:t>
      </w:r>
      <w:r w:rsidRPr="00D85DFC">
        <w:rPr>
          <w:sz w:val="24"/>
        </w:rPr>
        <w:t xml:space="preserve">Η Β διδακτική ώρα αφιερώνεται κυρίως στην ανάλυση των πειραματικών δεδομένων , στην συμπλήρωση των κενών στηλών των δεδομένων στους πίνακες , στην  εξαγωγή συμπερασμάτων και σε μια προσπάθεια θεωρητικής αιτιολόγησης των συμπερασμάτων. </w:t>
      </w:r>
      <w:r>
        <w:rPr>
          <w:sz w:val="24"/>
        </w:rPr>
        <w:t xml:space="preserve">                                             </w:t>
      </w:r>
      <w:r w:rsidRPr="00D85DFC">
        <w:rPr>
          <w:sz w:val="24"/>
        </w:rPr>
        <w:t>Και οι δύο διδακτικές ώρες εμφανίζονται σε ένα ενιαίο φύλλο εργασίας με χαρακτηρισμό Α</w:t>
      </w:r>
      <w:r>
        <w:rPr>
          <w:sz w:val="24"/>
        </w:rPr>
        <w:t xml:space="preserve"> και Β διδακτική ώρα , ώστε να είναι πιο αποτελεσματική η σύνδεση της Β διδακτικής ώρας με την Α .</w:t>
      </w:r>
    </w:p>
    <w:p w:rsidR="008E2F79" w:rsidRPr="00736CF9" w:rsidRDefault="008E2F79" w:rsidP="00736CF9">
      <w:pPr>
        <w:spacing w:after="203" w:line="267" w:lineRule="auto"/>
        <w:ind w:left="0" w:firstLine="0"/>
        <w:rPr>
          <w:sz w:val="24"/>
        </w:rPr>
      </w:pPr>
      <w:r w:rsidRPr="00D85DFC">
        <w:rPr>
          <w:color w:val="C00000"/>
          <w:sz w:val="24"/>
        </w:rPr>
        <w:t>Α διδακτική ώρα</w:t>
      </w:r>
      <w:r w:rsidR="00736CF9">
        <w:rPr>
          <w:sz w:val="24"/>
        </w:rPr>
        <w:t xml:space="preserve">                                                                                                                                              </w:t>
      </w:r>
      <w:r w:rsidRPr="0062208A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Σχεδιασμός της έρευνας</w:t>
      </w:r>
    </w:p>
    <w:p w:rsidR="0062208A" w:rsidRPr="00D85DFC" w:rsidRDefault="0062208A" w:rsidP="00D85DF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D85DFC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Ποια είναι η άποψή σου;</w:t>
      </w:r>
      <w:r w:rsidR="00D85DFC" w:rsidRPr="00D85DFC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</w:p>
    <w:p w:rsidR="00EA6589" w:rsidRPr="00D85DFC" w:rsidRDefault="0062208A" w:rsidP="00D85DF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  <w:r w:rsidRPr="00D85DFC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Ποια από τα παρακάτω στοιχεία πιστεύεις ότι επηρεάζουν τη </w:t>
      </w:r>
      <w:r w:rsidR="00EA6589" w:rsidRPr="00D85DFC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θερμότητα που εκλύεται σε ένα ρευματοφόρο μεταλλικό αγωγό σταθερής θερμοκρασίας</w:t>
      </w:r>
      <w:r w:rsidRPr="00D85DFC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; </w:t>
      </w:r>
    </w:p>
    <w:p w:rsidR="0062208A" w:rsidRPr="00D85DFC" w:rsidRDefault="0062208A" w:rsidP="00736CF9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  <w:r w:rsidRPr="00D85DFC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>(τοποθέτησε ένα √ στο αντίστοιχο</w:t>
      </w:r>
      <w:r w:rsidR="00EA6589" w:rsidRPr="00D85DFC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 διπλανό κενό κελί</w:t>
      </w:r>
      <w:r w:rsidRPr="00D85DFC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>)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608"/>
        <w:gridCol w:w="567"/>
      </w:tblGrid>
      <w:tr w:rsidR="0062208A" w:rsidRPr="00D85DFC" w:rsidTr="001F5AA5">
        <w:tc>
          <w:tcPr>
            <w:tcW w:w="2211" w:type="dxa"/>
            <w:shd w:val="clear" w:color="auto" w:fill="auto"/>
            <w:vAlign w:val="center"/>
          </w:tcPr>
          <w:p w:rsidR="0062208A" w:rsidRPr="00D85DFC" w:rsidRDefault="0062208A" w:rsidP="0062208A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Η ένταση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I</w:t>
            </w:r>
            <w:r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του ηλεκτρικού ρεύματος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8A" w:rsidRPr="00D85DFC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62208A" w:rsidRPr="00D85DFC" w:rsidRDefault="0062208A" w:rsidP="0062208A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Η 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αντίσταση 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R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C773A3" w:rsidRPr="00D85DF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του αγωγού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8A" w:rsidRPr="00D85DFC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2208A" w:rsidRPr="00D85DFC" w:rsidRDefault="00C773A3" w:rsidP="0062208A">
            <w:pPr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D85DFC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Η </w:t>
            </w:r>
            <w:bookmarkStart w:id="5" w:name="_Hlk509142816"/>
            <w:r w:rsidRPr="00D85DFC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χρονική διάρκεια Δ</w:t>
            </w:r>
            <w:r w:rsidRPr="00D85DFC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t</w:t>
            </w:r>
            <w:r w:rsidRPr="00D85DFC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διέλευσης του ρεύματος</w:t>
            </w:r>
            <w:bookmarkEnd w:id="5"/>
          </w:p>
        </w:tc>
        <w:tc>
          <w:tcPr>
            <w:tcW w:w="567" w:type="dxa"/>
            <w:vAlign w:val="center"/>
          </w:tcPr>
          <w:p w:rsidR="0062208A" w:rsidRPr="00D85DFC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D85DFC" w:rsidRDefault="00566DBC" w:rsidP="00D85DFC">
      <w:pPr>
        <w:spacing w:after="0" w:line="240" w:lineRule="exact"/>
        <w:ind w:left="0" w:firstLine="0"/>
        <w:jc w:val="both"/>
        <w:rPr>
          <w:b/>
          <w:color w:val="auto"/>
          <w:sz w:val="24"/>
        </w:rPr>
      </w:pPr>
      <w:r w:rsidRPr="00566DBC">
        <w:rPr>
          <w:b/>
          <w:color w:val="auto"/>
          <w:sz w:val="24"/>
        </w:rPr>
        <w:t xml:space="preserve">Πως το εξηγείς αυτό ; </w:t>
      </w:r>
      <w:r w:rsidRPr="00566DBC">
        <w:rPr>
          <w:color w:val="auto"/>
          <w:sz w:val="24"/>
        </w:rPr>
        <w:t>Μήπως βοηθάει ότι η εκλυόμενη θερμότητα εξαρτάται από τον αριθμό των κρούσεων των ελεύθερων ηλεκτρονίων με τα κατιόντα του μετάλλου;</w:t>
      </w:r>
      <w:r w:rsidRPr="00566DBC">
        <w:rPr>
          <w:b/>
          <w:color w:val="auto"/>
          <w:sz w:val="24"/>
        </w:rPr>
        <w:t xml:space="preserve"> </w:t>
      </w:r>
    </w:p>
    <w:p w:rsidR="00566DBC" w:rsidRPr="00566DBC" w:rsidRDefault="00566DBC" w:rsidP="00D85DFC">
      <w:pPr>
        <w:spacing w:after="0" w:line="240" w:lineRule="exact"/>
        <w:ind w:left="0" w:firstLine="0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……………………………………………………………..</w:t>
      </w:r>
    </w:p>
    <w:p w:rsidR="0062208A" w:rsidRPr="0062208A" w:rsidRDefault="0062208A" w:rsidP="0062208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Τι πρόκειται να κάνεις;</w:t>
      </w:r>
    </w:p>
    <w:p w:rsidR="0062208A" w:rsidRPr="00EA6589" w:rsidRDefault="0062208A" w:rsidP="00736CF9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Με τη βοήθεια της προσομοίωσης, που υπάρχει στον</w:t>
      </w:r>
      <w:r w:rsidR="00EA6589" w:rsidRPr="00EA658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παραπάνω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δεσμό:</w:t>
      </w:r>
    </w:p>
    <w:p w:rsidR="00EA6589" w:rsidRPr="0062208A" w:rsidRDefault="009F2921" w:rsidP="00736CF9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hyperlink r:id="rId6" w:history="1">
        <w:r w:rsidR="00EA6589" w:rsidRPr="007A114B">
          <w:rPr>
            <w:rStyle w:val="-"/>
            <w:rFonts w:asciiTheme="minorHAnsi" w:hAnsiTheme="minorHAnsi" w:cstheme="minorHAnsi"/>
            <w:sz w:val="24"/>
            <w:szCs w:val="24"/>
            <w:lang w:eastAsia="en-US"/>
          </w:rPr>
          <w:t>http://photodentro.edu.gr/v/item/ds/8521/1698</w:t>
        </w:r>
      </w:hyperlink>
    </w:p>
    <w:p w:rsidR="003376C0" w:rsidRDefault="0062208A" w:rsidP="00736CF9">
      <w:pPr>
        <w:spacing w:after="0" w:line="240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θα μπορέσουμε να δημιουργήσουμε κατάλληλα πειράματα και να  απαντήσουμε στο ερώτημα</w:t>
      </w:r>
      <w:r w:rsidR="00EA6589" w:rsidRPr="00EA658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.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62208A" w:rsidRPr="0062208A" w:rsidRDefault="0062208A" w:rsidP="00736CF9">
      <w:pPr>
        <w:spacing w:after="0" w:line="240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62208A" w:rsidRDefault="0062208A" w:rsidP="00566DB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Τι έχεις στη διάθεσή σου;</w:t>
      </w:r>
    </w:p>
    <w:p w:rsidR="0062208A" w:rsidRPr="0062208A" w:rsidRDefault="001F572D" w:rsidP="00566DB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 βάση την θεμελιώδη εξίσωση θερμιδομετρίας έχεις δεδομένο ότι η εκλυόμενη </w:t>
      </w:r>
      <w:bookmarkStart w:id="6" w:name="_Hlk509141799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θερμότητα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Q</w:t>
      </w:r>
      <w:bookmarkEnd w:id="6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είναι ανάλογη με την μεταβολή της θερμοκρασίας </w:t>
      </w:r>
      <w:proofErr w:type="spellStart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Δθ</w:t>
      </w:r>
      <w:proofErr w:type="spellEnd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της ορισμένης ποσότητας νερού στην προσομοίωση</w:t>
      </w:r>
      <w:r w:rsidR="000F14C5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εφόσον δεν μεταβάλλεται η φυσική του κατάσταση και δεν πραγματοποιείται κάποια χημική αντίδραση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και έ</w:t>
      </w:r>
      <w:r w:rsidR="0062208A" w:rsidRPr="0062208A">
        <w:rPr>
          <w:rFonts w:asciiTheme="minorHAnsi" w:hAnsiTheme="minorHAnsi" w:cstheme="minorHAnsi"/>
          <w:sz w:val="24"/>
          <w:szCs w:val="24"/>
          <w:lang w:eastAsia="en-US"/>
        </w:rPr>
        <w:t>χεις τη δυνατότητα να αλλάξεις:</w:t>
      </w:r>
    </w:p>
    <w:p w:rsidR="000F14C5" w:rsidRPr="0062208A" w:rsidRDefault="000F14C5" w:rsidP="00566DBC">
      <w:pPr>
        <w:numPr>
          <w:ilvl w:val="0"/>
          <w:numId w:val="7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Την τιμή της έντασης του ηλεκτρικού ρεύματος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από τιμή 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bookmarkStart w:id="7" w:name="_Hlk509141030"/>
      <w:r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Pr="000F14C5">
        <w:rPr>
          <w:rFonts w:asciiTheme="minorHAnsi" w:hAnsiTheme="minorHAnsi" w:cstheme="minorHAnsi"/>
          <w:sz w:val="24"/>
          <w:szCs w:val="24"/>
          <w:lang w:eastAsia="en-US"/>
        </w:rPr>
        <w:t>1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σε 2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και 3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bookmarkEnd w:id="7"/>
      <w:r w:rsidRPr="0062208A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62208A" w:rsidRPr="0062208A" w:rsidRDefault="000F14C5" w:rsidP="00566DBC">
      <w:pPr>
        <w:numPr>
          <w:ilvl w:val="0"/>
          <w:numId w:val="7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Τ</w:t>
      </w:r>
      <w:r w:rsidR="0062208A"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ην τιμή της </w:t>
      </w:r>
      <w:r w:rsidR="001F572D">
        <w:rPr>
          <w:rFonts w:asciiTheme="minorHAnsi" w:hAnsiTheme="minorHAnsi" w:cstheme="minorHAnsi"/>
          <w:sz w:val="24"/>
          <w:szCs w:val="24"/>
          <w:lang w:eastAsia="en-US"/>
        </w:rPr>
        <w:t xml:space="preserve">αντίστασης του αγωγού </w:t>
      </w:r>
      <w:bookmarkStart w:id="8" w:name="_Hlk509140324"/>
      <w:r w:rsidR="001F572D">
        <w:rPr>
          <w:rFonts w:asciiTheme="minorHAnsi" w:hAnsiTheme="minorHAnsi" w:cstheme="minorHAnsi"/>
          <w:sz w:val="24"/>
          <w:szCs w:val="24"/>
          <w:lang w:eastAsia="en-US"/>
        </w:rPr>
        <w:t xml:space="preserve">από τιμή </w:t>
      </w:r>
      <w:r w:rsidR="001F572D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="001F572D" w:rsidRPr="001F572D">
        <w:rPr>
          <w:rFonts w:asciiTheme="minorHAnsi" w:hAnsiTheme="minorHAnsi" w:cstheme="minorHAnsi"/>
          <w:sz w:val="24"/>
          <w:szCs w:val="24"/>
          <w:lang w:eastAsia="en-US"/>
        </w:rPr>
        <w:t>=3</w:t>
      </w:r>
      <w:r w:rsidR="001F572D">
        <w:rPr>
          <w:rFonts w:asciiTheme="minorHAnsi" w:hAnsiTheme="minorHAnsi" w:cstheme="minorHAnsi"/>
          <w:sz w:val="24"/>
          <w:szCs w:val="24"/>
          <w:lang w:eastAsia="en-US"/>
        </w:rPr>
        <w:t>Ω</w:t>
      </w:r>
      <w:r w:rsidR="001F572D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F572D">
        <w:rPr>
          <w:rFonts w:asciiTheme="minorHAnsi" w:hAnsiTheme="minorHAnsi" w:cstheme="minorHAnsi"/>
          <w:sz w:val="24"/>
          <w:szCs w:val="24"/>
          <w:lang w:eastAsia="en-US"/>
        </w:rPr>
        <w:t>σε 2</w:t>
      </w:r>
      <w:r w:rsidR="001F572D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="001F572D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F572D">
        <w:rPr>
          <w:rFonts w:asciiTheme="minorHAnsi" w:hAnsiTheme="minorHAnsi" w:cstheme="minorHAnsi"/>
          <w:sz w:val="24"/>
          <w:szCs w:val="24"/>
          <w:lang w:eastAsia="en-US"/>
        </w:rPr>
        <w:t>και 3</w:t>
      </w:r>
      <w:r w:rsidR="001F572D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bookmarkEnd w:id="8"/>
      <w:r w:rsidR="0062208A" w:rsidRPr="0062208A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62208A" w:rsidRPr="0062208A" w:rsidRDefault="0062208A" w:rsidP="00566DBC">
      <w:pPr>
        <w:numPr>
          <w:ilvl w:val="0"/>
          <w:numId w:val="7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Την </w:t>
      </w:r>
      <w:r w:rsidR="000F14C5">
        <w:rPr>
          <w:rFonts w:asciiTheme="minorHAnsi" w:hAnsiTheme="minorHAnsi" w:cstheme="minorHAnsi"/>
          <w:sz w:val="24"/>
          <w:szCs w:val="24"/>
          <w:lang w:eastAsia="en-US"/>
        </w:rPr>
        <w:t xml:space="preserve">χρονική διάρκεια κατά προτίμηση από τιμή </w:t>
      </w:r>
      <w:bookmarkStart w:id="9" w:name="_Hlk509140505"/>
      <w:r w:rsidR="000F14C5">
        <w:rPr>
          <w:rFonts w:asciiTheme="minorHAnsi" w:hAnsiTheme="minorHAnsi" w:cstheme="minorHAnsi"/>
          <w:sz w:val="24"/>
          <w:szCs w:val="24"/>
          <w:lang w:eastAsia="en-US"/>
        </w:rPr>
        <w:t>Δ</w:t>
      </w:r>
      <w:r w:rsidR="000F14C5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bookmarkEnd w:id="9"/>
      <w:r w:rsidR="000F14C5"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="000F14C5" w:rsidRPr="000F14C5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0F14C5">
        <w:rPr>
          <w:rFonts w:asciiTheme="minorHAnsi" w:hAnsiTheme="minorHAnsi" w:cstheme="minorHAnsi"/>
          <w:sz w:val="24"/>
          <w:szCs w:val="24"/>
          <w:lang w:val="en-US" w:eastAsia="en-US"/>
        </w:rPr>
        <w:t>s</w:t>
      </w:r>
      <w:r w:rsidR="000F14C5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14C5">
        <w:rPr>
          <w:rFonts w:asciiTheme="minorHAnsi" w:hAnsiTheme="minorHAnsi" w:cstheme="minorHAnsi"/>
          <w:sz w:val="24"/>
          <w:szCs w:val="24"/>
          <w:lang w:eastAsia="en-US"/>
        </w:rPr>
        <w:t>σε 2</w:t>
      </w:r>
      <w:r w:rsidR="000F14C5" w:rsidRPr="000F14C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14C5">
        <w:rPr>
          <w:rFonts w:asciiTheme="minorHAnsi" w:hAnsiTheme="minorHAnsi" w:cstheme="minorHAnsi"/>
          <w:sz w:val="24"/>
          <w:szCs w:val="24"/>
          <w:lang w:eastAsia="en-US"/>
        </w:rPr>
        <w:t>Δ</w:t>
      </w:r>
      <w:r w:rsidR="000F14C5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r w:rsidR="000F14C5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14C5">
        <w:rPr>
          <w:rFonts w:asciiTheme="minorHAnsi" w:hAnsiTheme="minorHAnsi" w:cstheme="minorHAnsi"/>
          <w:sz w:val="24"/>
          <w:szCs w:val="24"/>
          <w:lang w:eastAsia="en-US"/>
        </w:rPr>
        <w:t>και 3Δ</w:t>
      </w:r>
      <w:r w:rsidR="000F14C5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r w:rsidR="000F14C5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566DBC" w:rsidRDefault="00566DBC" w:rsidP="0062208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62208A" w:rsidRPr="0062208A" w:rsidRDefault="0062208A" w:rsidP="0062208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  <w:r w:rsidRPr="0062208A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Πραγματοποίηση της έρευνας</w:t>
      </w:r>
    </w:p>
    <w:p w:rsidR="0062208A" w:rsidRPr="0062208A" w:rsidRDefault="0062208A" w:rsidP="008C3CD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bookmarkStart w:id="10" w:name="_Hlk509142239"/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>1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vertAlign w:val="superscript"/>
          <w:lang w:eastAsia="en-US"/>
        </w:rPr>
        <w:t>η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 xml:space="preserve"> Δραστηριότητα</w:t>
      </w:r>
    </w:p>
    <w:p w:rsidR="000F14C5" w:rsidRDefault="0062208A" w:rsidP="0062208A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EA65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74015" cy="318770"/>
            <wp:effectExtent l="0" t="0" r="6985" b="5080"/>
            <wp:docPr id="7" name="Εικόνα 7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sz w:val="24"/>
          <w:szCs w:val="24"/>
          <w:u w:val="single"/>
          <w:lang w:eastAsia="en-US"/>
        </w:rPr>
        <w:t>Υπόθεση 1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>: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η </w:t>
      </w:r>
      <w:r w:rsidR="000F14C5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εκλυόμενη θερμότητα εξαρτάται , πιθανόν είναι ανάλογη με την ένταση του ρεύματος που διαρρέει τον αγωγό αντίστασης </w:t>
      </w:r>
      <w:r w:rsidR="000F14C5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R</w:t>
      </w:r>
      <w:r w:rsidR="000F14C5" w:rsidRPr="000F14C5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3376C0" w:rsidRDefault="003376C0" w:rsidP="0062208A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DE0F1F" w:rsidRDefault="0062208A" w:rsidP="00DE0F1F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EA6589">
        <w:rPr>
          <w:rFonts w:asciiTheme="minorHAnsi" w:hAnsiTheme="minorHAnsi" w:cstheme="minorHAnsi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</wp:posOffset>
            </wp:positionH>
            <wp:positionV relativeFrom="paragraph">
              <wp:posOffset>-225829</wp:posOffset>
            </wp:positionV>
            <wp:extent cx="429260" cy="422275"/>
            <wp:effectExtent l="0" t="0" r="8890" b="0"/>
            <wp:wrapSquare wrapText="bothSides"/>
            <wp:docPr id="1" name="Εικόνα 1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color w:val="auto"/>
          <w:sz w:val="24"/>
          <w:szCs w:val="24"/>
          <w:u w:val="single"/>
          <w:lang w:eastAsia="en-US"/>
        </w:rPr>
        <w:t>Πείραμα 1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  <w:r w:rsidR="009410CC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Για </w:t>
      </w:r>
      <w:bookmarkStart w:id="11" w:name="_Hlk509142879"/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αντίσταση </w:t>
      </w:r>
      <w:r w:rsidR="0063525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R</w:t>
      </w:r>
      <w:r w:rsidR="0063525D"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=3</w:t>
      </w:r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Ω </w:t>
      </w:r>
      <w:bookmarkEnd w:id="11"/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και χρονική διάρκεια Δ</w:t>
      </w:r>
      <w:r w:rsidR="0063525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r w:rsidR="0063525D"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=5</w:t>
      </w:r>
      <w:r w:rsidR="0063525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s</w:t>
      </w:r>
      <w:r w:rsidR="0063525D"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δώσε </w:t>
      </w:r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τις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τιμές </w:t>
      </w:r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Ι</w:t>
      </w:r>
      <w:r w:rsidR="0063525D"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="0063525D" w:rsidRPr="000F14C5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63525D"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="0063525D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3525D">
        <w:rPr>
          <w:rFonts w:asciiTheme="minorHAnsi" w:hAnsiTheme="minorHAnsi" w:cstheme="minorHAnsi"/>
          <w:sz w:val="24"/>
          <w:szCs w:val="24"/>
          <w:lang w:eastAsia="en-US"/>
        </w:rPr>
        <w:t>, 2</w:t>
      </w:r>
      <w:r w:rsidR="0063525D"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r w:rsidR="0063525D"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3525D">
        <w:rPr>
          <w:rFonts w:asciiTheme="minorHAnsi" w:hAnsiTheme="minorHAnsi" w:cstheme="minorHAnsi"/>
          <w:sz w:val="24"/>
          <w:szCs w:val="24"/>
          <w:lang w:eastAsia="en-US"/>
        </w:rPr>
        <w:t>και 3</w:t>
      </w:r>
      <w:r w:rsidR="0063525D"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r w:rsidR="0063525D"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9410CC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              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στην 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ένταση του </w:t>
      </w:r>
      <w:r w:rsidR="0063525D">
        <w:rPr>
          <w:rFonts w:asciiTheme="minorHAnsi" w:hAnsiTheme="minorHAnsi" w:cstheme="minorHAnsi"/>
          <w:sz w:val="24"/>
          <w:szCs w:val="24"/>
          <w:lang w:eastAsia="en-US"/>
        </w:rPr>
        <w:t>ρεύματος και σ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υμπλ</w:t>
      </w:r>
      <w:r w:rsid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ήρωσε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τον παρακάτω πίνακα</w:t>
      </w:r>
      <w:r w:rsidR="00DD173B" w:rsidRP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 δεδομένο ότι τα ποσά </w:t>
      </w:r>
      <w:r w:rsidR="00DD173B"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θερμότητα </w:t>
      </w:r>
      <w:r w:rsidR="00DD173B" w:rsidRPr="001F572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Q</w:t>
      </w:r>
      <w:r w:rsid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και </w:t>
      </w:r>
      <w:r w:rsidR="00DD173B"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μεταβολή της θερμοκρασίας </w:t>
      </w:r>
      <w:proofErr w:type="spellStart"/>
      <w:r w:rsidR="00DD173B"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Δθ</w:t>
      </w:r>
      <w:proofErr w:type="spellEnd"/>
      <w:r w:rsidR="00DD173B"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είναι ανάλογα </w:t>
      </w:r>
      <w:r w:rsidR="00DE0F1F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  <w:r w:rsid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DE0F1F" w:rsidRPr="009410CC" w:rsidRDefault="00DE0F1F" w:rsidP="009410CC">
      <w:pPr>
        <w:spacing w:before="240" w:after="0" w:line="240" w:lineRule="exact"/>
        <w:ind w:left="0" w:firstLine="0"/>
        <w:jc w:val="both"/>
        <w:rPr>
          <w:color w:val="00B050"/>
          <w:sz w:val="24"/>
        </w:rPr>
      </w:pPr>
      <w:bookmarkStart w:id="12" w:name="_Hlk509690734"/>
      <w:r w:rsidRPr="00DE0F1F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(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πρόβλεψε</w:t>
      </w:r>
      <w:r w:rsid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τις τιμές στις 3 τελευταίες στήλες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  <w:r w:rsidRPr="00DE0F1F">
        <w:rPr>
          <w:rFonts w:asciiTheme="minorHAnsi" w:hAnsiTheme="minorHAnsi" w:cstheme="minorHAnsi"/>
          <w:b/>
          <w:bCs/>
          <w:color w:val="00B050"/>
          <w:sz w:val="24"/>
          <w:szCs w:val="24"/>
          <w:lang w:eastAsia="en-US"/>
        </w:rPr>
        <w:t xml:space="preserve"> </w:t>
      </w:r>
      <w:r w:rsidRPr="00DE0F1F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)</w:t>
      </w:r>
      <w:bookmarkEnd w:id="12"/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993"/>
        <w:gridCol w:w="1134"/>
        <w:gridCol w:w="1105"/>
        <w:gridCol w:w="1105"/>
        <w:gridCol w:w="1173"/>
        <w:gridCol w:w="1141"/>
      </w:tblGrid>
      <w:tr w:rsidR="00DE0F1F" w:rsidRPr="009410CC" w:rsidTr="009410CC">
        <w:trPr>
          <w:gridBefore w:val="4"/>
          <w:wBefore w:w="5008" w:type="dxa"/>
          <w:trHeight w:hRule="exact" w:val="567"/>
          <w:jc w:val="center"/>
        </w:trPr>
        <w:tc>
          <w:tcPr>
            <w:tcW w:w="3419" w:type="dxa"/>
            <w:gridSpan w:val="3"/>
          </w:tcPr>
          <w:p w:rsidR="00DE0F1F" w:rsidRPr="009410CC" w:rsidRDefault="00DE0F1F" w:rsidP="009410CC">
            <w:pPr>
              <w:spacing w:before="120" w:after="120" w:line="320" w:lineRule="atLeast"/>
              <w:ind w:left="0" w:firstLine="0"/>
              <w:jc w:val="center"/>
              <w:rPr>
                <w:color w:val="00B050"/>
                <w:sz w:val="24"/>
              </w:rPr>
            </w:pPr>
            <w:r w:rsidRPr="00DE0F1F">
              <w:rPr>
                <w:color w:val="00B050"/>
                <w:sz w:val="24"/>
              </w:rPr>
              <w:t>Β διδακτική ώρα</w:t>
            </w:r>
          </w:p>
          <w:p w:rsidR="00DE0F1F" w:rsidRPr="009410CC" w:rsidRDefault="00DE0F1F" w:rsidP="009410CC">
            <w:pPr>
              <w:spacing w:before="120" w:after="120" w:line="320" w:lineRule="atLeast"/>
              <w:ind w:left="0" w:firstLine="0"/>
              <w:jc w:val="center"/>
              <w:rPr>
                <w:color w:val="00B050"/>
                <w:sz w:val="24"/>
              </w:rPr>
            </w:pPr>
          </w:p>
        </w:tc>
      </w:tr>
      <w:tr w:rsidR="0062208A" w:rsidRPr="009410CC" w:rsidTr="00DE0F1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62208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Ένταση του </w:t>
            </w:r>
            <w:r w:rsidR="0063525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ρεύματος Ι</w:t>
            </w:r>
            <w:r w:rsidR="0063525D" w:rsidRPr="0063525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r w:rsidR="0063525D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</w:t>
            </w:r>
            <w:r w:rsidR="0063525D" w:rsidRPr="0063525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DD173B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62208A" w:rsidRPr="009410CC" w:rsidTr="00DE0F1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 xml:space="preserve">Μεταβολή της θερμοκρασίας 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Δθ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(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vertAlign w:val="superscript"/>
                <w:lang w:val="en-US" w:eastAsia="en-US"/>
              </w:rPr>
              <w:t>o</w:t>
            </w: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C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DD173B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</w:tr>
      <w:tr w:rsidR="0063525D" w:rsidRPr="009410CC" w:rsidTr="00DE0F1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 xml:space="preserve">Εκλυόμενη θερμότητα </w:t>
            </w: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3525D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62208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8A" w:rsidRPr="0062208A" w:rsidRDefault="00DD173B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36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</w:tr>
    </w:tbl>
    <w:p w:rsidR="00904787" w:rsidRDefault="00904787" w:rsidP="00DE0F1F">
      <w:pPr>
        <w:spacing w:after="0" w:line="240" w:lineRule="exact"/>
        <w:ind w:left="0" w:firstLine="0"/>
        <w:jc w:val="both"/>
        <w:rPr>
          <w:color w:val="00B050"/>
          <w:sz w:val="24"/>
        </w:rPr>
      </w:pPr>
    </w:p>
    <w:p w:rsidR="00904787" w:rsidRDefault="00904787" w:rsidP="00DE0F1F">
      <w:pPr>
        <w:spacing w:after="0" w:line="240" w:lineRule="exact"/>
        <w:ind w:left="0" w:firstLine="0"/>
        <w:jc w:val="both"/>
        <w:rPr>
          <w:color w:val="00B050"/>
          <w:sz w:val="24"/>
        </w:rPr>
      </w:pPr>
    </w:p>
    <w:p w:rsidR="00DE0F1F" w:rsidRPr="00DE0F1F" w:rsidRDefault="00DE0F1F" w:rsidP="00DE0F1F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lang w:eastAsia="en-US"/>
        </w:rPr>
      </w:pPr>
      <w:r w:rsidRPr="00DE0F1F">
        <w:rPr>
          <w:color w:val="00B050"/>
          <w:sz w:val="24"/>
        </w:rPr>
        <w:t>Β διδακτική ώρα</w:t>
      </w:r>
    </w:p>
    <w:p w:rsidR="0062208A" w:rsidRPr="0062208A" w:rsidRDefault="0062208A" w:rsidP="0062208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</w:pP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Αν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αστοχασμός 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στο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1</w:t>
      </w:r>
      <w:r w:rsidRPr="0062208A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 w:eastAsia="en-US"/>
        </w:rPr>
        <w:t>ο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π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είρ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αμα: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0"/>
        <w:gridCol w:w="3375"/>
        <w:gridCol w:w="21"/>
        <w:gridCol w:w="3315"/>
      </w:tblGrid>
      <w:tr w:rsidR="0062208A" w:rsidRPr="0062208A" w:rsidTr="00D9373A">
        <w:trPr>
          <w:trHeight w:val="406"/>
        </w:trPr>
        <w:tc>
          <w:tcPr>
            <w:tcW w:w="3264" w:type="dxa"/>
            <w:shd w:val="clear" w:color="auto" w:fill="auto"/>
          </w:tcPr>
          <w:p w:rsidR="0062208A" w:rsidRPr="0062208A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α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λλάζεις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62208A" w:rsidRPr="0062208A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κρ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ατάς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ίδιο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315" w:type="dxa"/>
            <w:shd w:val="clear" w:color="auto" w:fill="auto"/>
          </w:tcPr>
          <w:p w:rsidR="0062208A" w:rsidRPr="0062208A" w:rsidRDefault="0062208A" w:rsidP="0062208A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ελέγχεις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</w:tr>
      <w:tr w:rsidR="0062208A" w:rsidRPr="0062208A" w:rsidTr="00D9373A">
        <w:trPr>
          <w:trHeight w:val="544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62208A" w:rsidRPr="0062208A" w:rsidRDefault="0062208A" w:rsidP="00D9373A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2208A" w:rsidRPr="0062208A" w:rsidRDefault="0062208A" w:rsidP="00D9373A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62208A" w:rsidRPr="0062208A" w:rsidRDefault="0062208A" w:rsidP="00D9373A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566DBC" w:rsidRDefault="00D9373A" w:rsidP="00566DBC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9373A">
        <w:rPr>
          <w:rFonts w:asciiTheme="minorHAnsi" w:hAnsiTheme="minorHAnsi" w:cstheme="minorHAnsi"/>
          <w:b/>
          <w:sz w:val="24"/>
          <w:szCs w:val="24"/>
        </w:rPr>
        <w:t>Τι συμπεραίνεις ;</w:t>
      </w:r>
      <w:r>
        <w:rPr>
          <w:rFonts w:asciiTheme="minorHAnsi" w:hAnsiTheme="minorHAnsi" w:cstheme="minorHAnsi"/>
          <w:b/>
          <w:sz w:val="24"/>
          <w:szCs w:val="24"/>
        </w:rPr>
        <w:t xml:space="preserve">   ……………………………</w:t>
      </w:r>
      <w:bookmarkStart w:id="13" w:name="_Hlk509142757"/>
      <w:bookmarkEnd w:id="10"/>
    </w:p>
    <w:p w:rsidR="00743A12" w:rsidRDefault="00743A12" w:rsidP="00566DBC">
      <w:pPr>
        <w:spacing w:after="0" w:line="240" w:lineRule="exact"/>
        <w:ind w:left="0" w:firstLine="0"/>
        <w:rPr>
          <w:color w:val="C00000"/>
          <w:sz w:val="24"/>
        </w:rPr>
      </w:pPr>
    </w:p>
    <w:p w:rsidR="00743A12" w:rsidRDefault="00743A12" w:rsidP="00566DBC">
      <w:pPr>
        <w:spacing w:after="0" w:line="240" w:lineRule="exact"/>
        <w:ind w:left="0" w:firstLine="0"/>
        <w:rPr>
          <w:color w:val="C00000"/>
          <w:sz w:val="24"/>
        </w:rPr>
      </w:pPr>
    </w:p>
    <w:p w:rsidR="007F0E9E" w:rsidRPr="00566DBC" w:rsidRDefault="00DE0F1F" w:rsidP="00566DBC">
      <w:pPr>
        <w:spacing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85DFC">
        <w:rPr>
          <w:color w:val="C00000"/>
          <w:sz w:val="24"/>
        </w:rPr>
        <w:t>Α διδακτική ώρα</w:t>
      </w:r>
    </w:p>
    <w:p w:rsidR="00D9373A" w:rsidRPr="0062208A" w:rsidRDefault="00D9373A" w:rsidP="00566DB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>2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vertAlign w:val="superscript"/>
          <w:lang w:eastAsia="en-US"/>
        </w:rPr>
        <w:t>η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 xml:space="preserve"> Δραστηριότητα</w:t>
      </w:r>
    </w:p>
    <w:p w:rsidR="00D9373A" w:rsidRDefault="00D9373A" w:rsidP="00D9373A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EA65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38BC7129" wp14:editId="304E1088">
            <wp:extent cx="374015" cy="318770"/>
            <wp:effectExtent l="0" t="0" r="6985" b="5080"/>
            <wp:docPr id="8" name="Εικόνα 8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sz w:val="24"/>
          <w:szCs w:val="24"/>
          <w:u w:val="single"/>
          <w:lang w:eastAsia="en-US"/>
        </w:rPr>
        <w:t>Υπόθεση 1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>: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η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εκλυόμενη θερμότητα εξαρτάται , πιθανόν είναι ανάλογη με την αντίσταση του αγωγού</w:t>
      </w:r>
    </w:p>
    <w:p w:rsidR="00566DBC" w:rsidRDefault="00D9373A" w:rsidP="003376C0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EA6589">
        <w:rPr>
          <w:rFonts w:asciiTheme="minorHAnsi" w:hAnsiTheme="minorHAns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DDCF4B1" wp14:editId="60A4087C">
            <wp:extent cx="429260" cy="422275"/>
            <wp:effectExtent l="0" t="0" r="8890" b="0"/>
            <wp:docPr id="9" name="Εικόνα 9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color w:val="auto"/>
          <w:sz w:val="24"/>
          <w:szCs w:val="24"/>
          <w:u w:val="single"/>
          <w:lang w:eastAsia="en-US"/>
        </w:rPr>
        <w:t>Πείραμα 1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ab/>
        <w:t xml:space="preserve">Για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ένταση ρεύματος Ι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Pr="000F14C5">
        <w:rPr>
          <w:rFonts w:asciiTheme="minorHAnsi" w:hAnsiTheme="minorHAnsi" w:cstheme="minorHAnsi"/>
          <w:sz w:val="24"/>
          <w:szCs w:val="24"/>
          <w:lang w:eastAsia="en-US"/>
        </w:rPr>
        <w:t>1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και χρονική διάρκεια Δ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r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=5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s</w:t>
      </w:r>
      <w:r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δώσε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τις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τιμές 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R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Pr="00D9373A">
        <w:rPr>
          <w:rFonts w:asciiTheme="minorHAnsi" w:hAnsiTheme="minorHAnsi" w:cstheme="minorHAnsi"/>
          <w:sz w:val="24"/>
          <w:szCs w:val="24"/>
          <w:lang w:eastAsia="en-US"/>
        </w:rPr>
        <w:t>3</w:t>
      </w:r>
      <w:r>
        <w:rPr>
          <w:rFonts w:asciiTheme="minorHAnsi" w:hAnsiTheme="minorHAnsi" w:cstheme="minorHAnsi"/>
          <w:sz w:val="24"/>
          <w:szCs w:val="24"/>
          <w:lang w:eastAsia="en-US"/>
        </w:rPr>
        <w:t>Ω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, 2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και 3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στην </w:t>
      </w:r>
      <w:r>
        <w:rPr>
          <w:rFonts w:asciiTheme="minorHAnsi" w:hAnsiTheme="minorHAnsi" w:cstheme="minorHAnsi"/>
          <w:sz w:val="24"/>
          <w:szCs w:val="24"/>
          <w:lang w:eastAsia="en-US"/>
        </w:rPr>
        <w:t>αντίσταση  και σ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υμπλ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ήρωσε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τον παρακάτω πίνακα</w:t>
      </w:r>
      <w:r w:rsidRP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 δεδομένο ότι τα ποσά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θερμότητα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Q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και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μεταβολή της θερμοκρασίας </w:t>
      </w:r>
      <w:proofErr w:type="spellStart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Δθ</w:t>
      </w:r>
      <w:proofErr w:type="spellEnd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είναι ανάλογα 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  <w:r w:rsidR="00DE0F1F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                              </w:t>
      </w:r>
    </w:p>
    <w:p w:rsidR="00566DBC" w:rsidRDefault="00566DBC" w:rsidP="00DE0F1F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566DBC" w:rsidRDefault="00566DBC" w:rsidP="00DE0F1F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566DBC" w:rsidRDefault="00566DBC" w:rsidP="00DE0F1F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DE0F1F" w:rsidRDefault="00DE0F1F" w:rsidP="00566DB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r w:rsidRPr="00DE0F1F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(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πρόβλεψε τις τιμές στις 3 τελευταίες στήλες </w:t>
      </w:r>
      <w:bookmarkStart w:id="14" w:name="_Hlk509690668"/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  <w:r w:rsidRPr="00DE0F1F">
        <w:rPr>
          <w:rFonts w:asciiTheme="minorHAnsi" w:hAnsiTheme="minorHAnsi" w:cstheme="minorHAnsi"/>
          <w:b/>
          <w:bCs/>
          <w:color w:val="00B050"/>
          <w:sz w:val="24"/>
          <w:szCs w:val="24"/>
          <w:lang w:eastAsia="en-US"/>
        </w:rPr>
        <w:t xml:space="preserve"> </w:t>
      </w:r>
      <w:bookmarkEnd w:id="14"/>
      <w:r w:rsidRPr="00DE0F1F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)</w:t>
      </w:r>
    </w:p>
    <w:p w:rsidR="00743A12" w:rsidRPr="0062208A" w:rsidRDefault="00743A12" w:rsidP="00566DB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631"/>
        <w:gridCol w:w="665"/>
        <w:gridCol w:w="655"/>
        <w:gridCol w:w="1630"/>
        <w:gridCol w:w="1575"/>
        <w:gridCol w:w="1599"/>
      </w:tblGrid>
      <w:tr w:rsidR="00DE0F1F" w:rsidTr="00743A12">
        <w:trPr>
          <w:gridBefore w:val="4"/>
          <w:wBefore w:w="3644" w:type="dxa"/>
          <w:cantSplit/>
          <w:trHeight w:hRule="exact" w:val="567"/>
          <w:jc w:val="center"/>
        </w:trPr>
        <w:tc>
          <w:tcPr>
            <w:tcW w:w="4804" w:type="dxa"/>
            <w:gridSpan w:val="3"/>
          </w:tcPr>
          <w:p w:rsidR="00DE0F1F" w:rsidRPr="009410CC" w:rsidRDefault="00DE0F1F" w:rsidP="009410CC">
            <w:pPr>
              <w:spacing w:before="120" w:after="120" w:line="320" w:lineRule="atLeast"/>
              <w:ind w:left="0" w:firstLine="0"/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lastRenderedPageBreak/>
              <w:t>Β</w:t>
            </w:r>
            <w:r w:rsidRPr="00DE0F1F">
              <w:rPr>
                <w:color w:val="00B050"/>
                <w:sz w:val="24"/>
              </w:rPr>
              <w:t xml:space="preserve"> διδακτική ώρα</w:t>
            </w:r>
          </w:p>
          <w:p w:rsidR="00DE0F1F" w:rsidRPr="009410CC" w:rsidRDefault="00DE0F1F" w:rsidP="009410CC">
            <w:pPr>
              <w:spacing w:before="120" w:after="120" w:line="320" w:lineRule="atLeast"/>
              <w:ind w:left="0" w:firstLine="0"/>
              <w:rPr>
                <w:color w:val="00B050"/>
                <w:sz w:val="24"/>
              </w:rPr>
            </w:pPr>
          </w:p>
        </w:tc>
      </w:tr>
      <w:tr w:rsidR="00D9373A" w:rsidRPr="0062208A" w:rsidTr="00743A12">
        <w:tblPrEx>
          <w:tblLook w:val="01E0" w:firstRow="1" w:lastRow="1" w:firstColumn="1" w:lastColumn="1" w:noHBand="0" w:noVBand="0"/>
        </w:tblPrEx>
        <w:trPr>
          <w:cantSplit/>
          <w:trHeight w:hRule="exact" w:val="113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Αντίσταση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R</w:t>
            </w:r>
            <w:r w:rsidRPr="0063525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Ω</w:t>
            </w:r>
            <w:r w:rsidRPr="0063525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D9373A" w:rsidRPr="0062208A" w:rsidTr="00743A12">
        <w:tblPrEx>
          <w:tblLook w:val="01E0" w:firstRow="1" w:lastRow="1" w:firstColumn="1" w:lastColumn="1" w:noHBand="0" w:noVBand="0"/>
        </w:tblPrEx>
        <w:trPr>
          <w:cantSplit/>
          <w:trHeight w:hRule="exact" w:val="113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 xml:space="preserve">Μεταβολή της θερμοκρασίας 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Δθ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(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vertAlign w:val="superscript"/>
                <w:lang w:val="en-US" w:eastAsia="en-US"/>
              </w:rPr>
              <w:t>o</w:t>
            </w: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C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</w:tr>
      <w:tr w:rsidR="00D9373A" w:rsidRPr="0062208A" w:rsidTr="00743A12">
        <w:tblPrEx>
          <w:tblLook w:val="01E0" w:firstRow="1" w:lastRow="1" w:firstColumn="1" w:lastColumn="1" w:noHBand="0" w:noVBand="0"/>
        </w:tblPrEx>
        <w:trPr>
          <w:cantSplit/>
          <w:trHeight w:hRule="exact" w:val="113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 xml:space="preserve">Εκλυόμενη θερμότητα </w:t>
            </w: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3A" w:rsidRPr="0062208A" w:rsidRDefault="00D9373A" w:rsidP="00DE0F1F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</w:tr>
    </w:tbl>
    <w:p w:rsidR="00904787" w:rsidRDefault="00904787" w:rsidP="00D9373A">
      <w:pPr>
        <w:spacing w:before="120" w:after="120" w:line="320" w:lineRule="atLeast"/>
        <w:ind w:left="1985" w:hanging="1985"/>
        <w:rPr>
          <w:color w:val="00B050"/>
          <w:sz w:val="24"/>
        </w:rPr>
      </w:pPr>
    </w:p>
    <w:p w:rsidR="00D9373A" w:rsidRPr="0062208A" w:rsidRDefault="009410CC" w:rsidP="00D9373A">
      <w:pPr>
        <w:spacing w:before="120" w:after="120" w:line="320" w:lineRule="atLeast"/>
        <w:ind w:left="1985" w:hanging="1985"/>
        <w:rPr>
          <w:rFonts w:asciiTheme="minorHAnsi" w:hAnsiTheme="minorHAnsi" w:cstheme="minorHAnsi"/>
          <w:noProof/>
          <w:color w:val="FF0000"/>
          <w:sz w:val="24"/>
          <w:szCs w:val="24"/>
          <w:lang w:val="en-US" w:eastAsia="en-US"/>
        </w:rPr>
      </w:pPr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</w:p>
    <w:p w:rsidR="00D9373A" w:rsidRPr="0062208A" w:rsidRDefault="00D9373A" w:rsidP="00D9373A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</w:pP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Αν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αστοχασμός 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στο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</w:t>
      </w:r>
      <w:r w:rsidR="00DB303E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2</w:t>
      </w:r>
      <w:r w:rsidRPr="0062208A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 w:eastAsia="en-US"/>
        </w:rPr>
        <w:t>ο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π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είρ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αμα: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0"/>
        <w:gridCol w:w="3375"/>
        <w:gridCol w:w="21"/>
        <w:gridCol w:w="3315"/>
      </w:tblGrid>
      <w:tr w:rsidR="00D9373A" w:rsidRPr="0062208A" w:rsidTr="001F5AA5">
        <w:trPr>
          <w:trHeight w:val="406"/>
        </w:trPr>
        <w:tc>
          <w:tcPr>
            <w:tcW w:w="3264" w:type="dxa"/>
            <w:shd w:val="clear" w:color="auto" w:fill="auto"/>
          </w:tcPr>
          <w:p w:rsidR="00D9373A" w:rsidRPr="0062208A" w:rsidRDefault="00D9373A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α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λλάζεις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9373A" w:rsidRPr="0062208A" w:rsidRDefault="00D9373A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κρ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ατάς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ίδιο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315" w:type="dxa"/>
            <w:shd w:val="clear" w:color="auto" w:fill="auto"/>
          </w:tcPr>
          <w:p w:rsidR="00D9373A" w:rsidRPr="0062208A" w:rsidRDefault="00D9373A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ελέγχεις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</w:tr>
      <w:tr w:rsidR="00D9373A" w:rsidRPr="0062208A" w:rsidTr="001F5AA5">
        <w:trPr>
          <w:trHeight w:val="544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D9373A" w:rsidRPr="0062208A" w:rsidRDefault="00D9373A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D9373A" w:rsidRPr="0062208A" w:rsidRDefault="00D9373A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D9373A" w:rsidRPr="0062208A" w:rsidRDefault="00D9373A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9373A" w:rsidRDefault="00D9373A" w:rsidP="00D9373A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410CC" w:rsidRDefault="00D9373A" w:rsidP="00904787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9373A">
        <w:rPr>
          <w:rFonts w:asciiTheme="minorHAnsi" w:hAnsiTheme="minorHAnsi" w:cstheme="minorHAnsi"/>
          <w:b/>
          <w:sz w:val="24"/>
          <w:szCs w:val="24"/>
        </w:rPr>
        <w:t>Τι συμπεραίνεις ;</w:t>
      </w:r>
      <w:r>
        <w:rPr>
          <w:rFonts w:asciiTheme="minorHAnsi" w:hAnsiTheme="minorHAnsi" w:cstheme="minorHAnsi"/>
          <w:b/>
          <w:sz w:val="24"/>
          <w:szCs w:val="24"/>
        </w:rPr>
        <w:t xml:space="preserve">   ……………………………</w:t>
      </w: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743A12" w:rsidRDefault="00743A12" w:rsidP="009410CC">
      <w:pPr>
        <w:spacing w:after="0" w:line="240" w:lineRule="exact"/>
        <w:ind w:left="0" w:firstLine="0"/>
        <w:jc w:val="both"/>
        <w:rPr>
          <w:color w:val="C00000"/>
          <w:sz w:val="24"/>
        </w:rPr>
      </w:pPr>
    </w:p>
    <w:p w:rsidR="009410CC" w:rsidRPr="00D85DFC" w:rsidRDefault="009410CC" w:rsidP="009410C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lang w:eastAsia="en-US"/>
        </w:rPr>
      </w:pPr>
      <w:r w:rsidRPr="00D85DFC">
        <w:rPr>
          <w:color w:val="C00000"/>
          <w:sz w:val="24"/>
        </w:rPr>
        <w:t>Α διδακτική ώρα</w:t>
      </w:r>
    </w:p>
    <w:p w:rsidR="00DB303E" w:rsidRPr="0062208A" w:rsidRDefault="00DB303E" w:rsidP="00DB303E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9410CC"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>3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vertAlign w:val="superscript"/>
          <w:lang w:eastAsia="en-US"/>
        </w:rPr>
        <w:t>η</w:t>
      </w:r>
      <w:r w:rsidRPr="0062208A">
        <w:rPr>
          <w:rFonts w:asciiTheme="minorHAnsi" w:hAnsiTheme="minorHAnsi" w:cstheme="minorHAnsi"/>
          <w:b/>
          <w:bCs/>
          <w:color w:val="0000FF"/>
          <w:sz w:val="24"/>
          <w:szCs w:val="24"/>
          <w:lang w:eastAsia="en-US"/>
        </w:rPr>
        <w:t xml:space="preserve"> Δραστηριότητα</w:t>
      </w:r>
    </w:p>
    <w:p w:rsidR="00DB303E" w:rsidRDefault="00DB303E" w:rsidP="00DB303E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EA65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215B4E70" wp14:editId="46DCEBA4">
            <wp:extent cx="374015" cy="318770"/>
            <wp:effectExtent l="0" t="0" r="6985" b="5080"/>
            <wp:docPr id="10" name="Εικόνα 10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sz w:val="24"/>
          <w:szCs w:val="24"/>
          <w:u w:val="single"/>
          <w:lang w:eastAsia="en-US"/>
        </w:rPr>
        <w:t>Υπόθεση 1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>:</w:t>
      </w:r>
      <w:r w:rsidRPr="0062208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η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εκλυόμενη θερμότητα εξαρτάται , πιθανόν είναι ανάλογη με την </w:t>
      </w:r>
      <w:bookmarkStart w:id="15" w:name="_Hlk509142971"/>
      <w:r w:rsidRP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χρονική διάρκεια</w:t>
      </w:r>
      <w:bookmarkEnd w:id="15"/>
      <w:r w:rsidRP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Δ</w:t>
      </w:r>
      <w:r w:rsidRPr="00C773A3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r w:rsidRP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διέλευσης του ρεύματος</w:t>
      </w:r>
    </w:p>
    <w:p w:rsidR="00DB303E" w:rsidRDefault="00DB303E" w:rsidP="00DB303E">
      <w:pPr>
        <w:spacing w:before="120" w:after="120" w:line="320" w:lineRule="atLeast"/>
        <w:ind w:left="1985" w:hanging="1985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DB303E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w:t xml:space="preserve"> </w:t>
      </w:r>
      <w:r w:rsidRPr="00EA6589">
        <w:rPr>
          <w:rFonts w:asciiTheme="minorHAnsi" w:hAnsiTheme="minorHAns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2448BAF6" wp14:editId="153934AE">
            <wp:extent cx="429260" cy="422275"/>
            <wp:effectExtent l="0" t="0" r="8890" b="0"/>
            <wp:docPr id="11" name="Εικόνα 11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62208A">
        <w:rPr>
          <w:rFonts w:asciiTheme="minorHAnsi" w:hAnsiTheme="minorHAnsi" w:cstheme="minorHAnsi"/>
          <w:color w:val="auto"/>
          <w:sz w:val="24"/>
          <w:szCs w:val="24"/>
          <w:u w:val="single"/>
          <w:lang w:eastAsia="en-US"/>
        </w:rPr>
        <w:t>Πείραμα 1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ab/>
        <w:t xml:space="preserve">Για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ένταση ρεύματος Ι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Pr="000F14C5">
        <w:rPr>
          <w:rFonts w:asciiTheme="minorHAnsi" w:hAnsiTheme="minorHAnsi" w:cstheme="minorHAnsi"/>
          <w:sz w:val="24"/>
          <w:szCs w:val="24"/>
          <w:lang w:eastAsia="en-US"/>
        </w:rPr>
        <w:t>1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και αντίσταση 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R</w:t>
      </w:r>
      <w:r w:rsidRPr="0063525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=3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Ω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δώσε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τις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τιμές </w:t>
      </w:r>
      <w:bookmarkStart w:id="16" w:name="_Hlk509142915"/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bookmarkEnd w:id="16"/>
      <w:r w:rsidRPr="001F572D">
        <w:rPr>
          <w:rFonts w:asciiTheme="minorHAnsi" w:hAnsiTheme="minorHAnsi" w:cstheme="minorHAnsi"/>
          <w:sz w:val="24"/>
          <w:szCs w:val="24"/>
          <w:lang w:eastAsia="en-US"/>
        </w:rPr>
        <w:t>=</w:t>
      </w:r>
      <w:r w:rsidRPr="00DB303E">
        <w:rPr>
          <w:rFonts w:asciiTheme="minorHAnsi" w:hAnsiTheme="minorHAnsi" w:cstheme="minorHAnsi"/>
          <w:sz w:val="24"/>
          <w:szCs w:val="24"/>
          <w:lang w:eastAsia="en-US"/>
        </w:rPr>
        <w:t>5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s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, 2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r w:rsidRPr="001F57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και </w:t>
      </w:r>
      <w:r w:rsidRPr="00DB303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t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στην </w:t>
      </w:r>
      <w:r w:rsidRPr="00C773A3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χρονική διάρκεια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και σ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υμπλ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ήρωσε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τον παρακάτω πίνακα</w:t>
      </w:r>
      <w:r w:rsidRPr="00DD173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 δεδομένο ότι τα ποσά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θερμότητα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Q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και </w:t>
      </w:r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μεταβολή της θερμοκρασίας </w:t>
      </w:r>
      <w:proofErr w:type="spellStart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>Δθ</w:t>
      </w:r>
      <w:proofErr w:type="spellEnd"/>
      <w:r w:rsidRPr="001F572D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>είναι ανάλογα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3376C0" w:rsidRDefault="009410CC" w:rsidP="009410C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                                </w:t>
      </w:r>
    </w:p>
    <w:p w:rsidR="003376C0" w:rsidRDefault="003376C0" w:rsidP="009410C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3376C0" w:rsidRDefault="003376C0" w:rsidP="009410C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3376C0" w:rsidRDefault="003376C0" w:rsidP="009410CC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:rsidR="00DB303E" w:rsidRPr="0062208A" w:rsidRDefault="009410CC" w:rsidP="003376C0">
      <w:pPr>
        <w:spacing w:before="240" w:after="0" w:line="240" w:lineRule="exact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r w:rsidRPr="00DE0F1F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(</w:t>
      </w:r>
      <w:r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πρόβλεψε τις τιμές στις 3 τελευταίες στήλες </w:t>
      </w:r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  <w:r w:rsidRPr="00DE0F1F">
        <w:rPr>
          <w:rFonts w:asciiTheme="minorHAnsi" w:hAnsiTheme="minorHAnsi" w:cstheme="minorHAnsi"/>
          <w:b/>
          <w:bCs/>
          <w:color w:val="00B050"/>
          <w:sz w:val="24"/>
          <w:szCs w:val="24"/>
          <w:lang w:eastAsia="en-US"/>
        </w:rPr>
        <w:t xml:space="preserve"> </w:t>
      </w:r>
      <w:r w:rsidRPr="00DE0F1F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)</w:t>
      </w:r>
    </w:p>
    <w:tbl>
      <w:tblPr>
        <w:tblW w:w="8427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993"/>
        <w:gridCol w:w="1134"/>
        <w:gridCol w:w="1105"/>
        <w:gridCol w:w="1105"/>
        <w:gridCol w:w="1173"/>
        <w:gridCol w:w="1141"/>
      </w:tblGrid>
      <w:tr w:rsidR="009410CC" w:rsidTr="009410CC">
        <w:trPr>
          <w:gridBefore w:val="4"/>
          <w:wBefore w:w="5008" w:type="dxa"/>
          <w:trHeight w:val="567"/>
          <w:jc w:val="center"/>
        </w:trPr>
        <w:tc>
          <w:tcPr>
            <w:tcW w:w="3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0CC" w:rsidRDefault="009410CC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bookmarkStart w:id="17" w:name="_Hlk509691185"/>
            <w:r>
              <w:rPr>
                <w:color w:val="00B050"/>
                <w:sz w:val="24"/>
              </w:rPr>
              <w:lastRenderedPageBreak/>
              <w:t>Β</w:t>
            </w:r>
            <w:r w:rsidRPr="00DE0F1F">
              <w:rPr>
                <w:color w:val="00B050"/>
                <w:sz w:val="24"/>
              </w:rPr>
              <w:t xml:space="preserve"> διδακτική ώρα</w:t>
            </w:r>
            <w:bookmarkEnd w:id="17"/>
          </w:p>
        </w:tc>
      </w:tr>
      <w:tr w:rsidR="00DB303E" w:rsidRPr="0062208A" w:rsidTr="009410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Χρονική διάρκεια Δ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t 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DB303E" w:rsidRPr="0062208A" w:rsidTr="009410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 xml:space="preserve">Μεταβολή της θερμοκρασίας 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Δθ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(</w:t>
            </w:r>
            <w:proofErr w:type="spellStart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vertAlign w:val="superscript"/>
                <w:lang w:val="en-US" w:eastAsia="en-US"/>
              </w:rPr>
              <w:t>o</w:t>
            </w: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C</w:t>
            </w:r>
            <w:proofErr w:type="spellEnd"/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  <w:t>2/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  <w:lang w:eastAsia="en-US"/>
              </w:rPr>
            </w:pPr>
          </w:p>
        </w:tc>
      </w:tr>
      <w:tr w:rsidR="00DB303E" w:rsidRPr="0062208A" w:rsidTr="009410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 xml:space="preserve">Εκλυόμενη θερμότητα </w:t>
            </w: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63525D"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E" w:rsidRPr="0062208A" w:rsidRDefault="00DB303E" w:rsidP="009410CC">
            <w:pPr>
              <w:spacing w:before="120" w:after="120" w:line="320" w:lineRule="atLeast"/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  <w:t>Q</w:t>
            </w:r>
          </w:p>
        </w:tc>
      </w:tr>
    </w:tbl>
    <w:p w:rsidR="00566DBC" w:rsidRDefault="00566DBC" w:rsidP="00DB303E">
      <w:pPr>
        <w:spacing w:before="120" w:after="120" w:line="320" w:lineRule="atLeast"/>
        <w:ind w:left="1985" w:hanging="1985"/>
        <w:rPr>
          <w:color w:val="00B050"/>
          <w:sz w:val="24"/>
        </w:rPr>
      </w:pPr>
    </w:p>
    <w:p w:rsidR="00DB303E" w:rsidRPr="0062208A" w:rsidRDefault="009410CC" w:rsidP="00DB303E">
      <w:pPr>
        <w:spacing w:before="120" w:after="120" w:line="320" w:lineRule="atLeast"/>
        <w:ind w:left="1985" w:hanging="1985"/>
        <w:rPr>
          <w:rFonts w:asciiTheme="minorHAnsi" w:hAnsiTheme="minorHAnsi" w:cstheme="minorHAnsi"/>
          <w:noProof/>
          <w:color w:val="FF0000"/>
          <w:sz w:val="24"/>
          <w:szCs w:val="24"/>
          <w:lang w:val="en-US" w:eastAsia="en-US"/>
        </w:rPr>
      </w:pPr>
      <w:bookmarkStart w:id="18" w:name="_Hlk509693745"/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</w:p>
    <w:bookmarkEnd w:id="18"/>
    <w:p w:rsidR="00DB303E" w:rsidRPr="0062208A" w:rsidRDefault="00DB303E" w:rsidP="00DB303E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</w:pP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Αν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αστοχασμός 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στο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3</w:t>
      </w:r>
      <w:r w:rsidRPr="0062208A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 w:eastAsia="en-US"/>
        </w:rPr>
        <w:t>ο</w:t>
      </w:r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 xml:space="preserve"> π</w:t>
      </w:r>
      <w:proofErr w:type="spellStart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είρ</w:t>
      </w:r>
      <w:proofErr w:type="spellEnd"/>
      <w:r w:rsidRPr="0062208A">
        <w:rPr>
          <w:rFonts w:asciiTheme="minorHAnsi" w:hAnsiTheme="minorHAnsi" w:cstheme="minorHAnsi"/>
          <w:color w:val="auto"/>
          <w:sz w:val="24"/>
          <w:szCs w:val="24"/>
          <w:lang w:val="en-US" w:eastAsia="en-US"/>
        </w:rPr>
        <w:t>αμα: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0"/>
        <w:gridCol w:w="3375"/>
        <w:gridCol w:w="21"/>
        <w:gridCol w:w="3315"/>
      </w:tblGrid>
      <w:tr w:rsidR="00DB303E" w:rsidRPr="0062208A" w:rsidTr="001F5AA5">
        <w:trPr>
          <w:trHeight w:val="406"/>
        </w:trPr>
        <w:tc>
          <w:tcPr>
            <w:tcW w:w="3264" w:type="dxa"/>
            <w:shd w:val="clear" w:color="auto" w:fill="auto"/>
          </w:tcPr>
          <w:p w:rsidR="00DB303E" w:rsidRPr="0062208A" w:rsidRDefault="00DB303E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α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λλάζεις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B303E" w:rsidRPr="0062208A" w:rsidRDefault="00DB303E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κρ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ατάς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ίδιο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3315" w:type="dxa"/>
            <w:shd w:val="clear" w:color="auto" w:fill="auto"/>
          </w:tcPr>
          <w:p w:rsidR="00DB303E" w:rsidRPr="0062208A" w:rsidRDefault="00DB303E" w:rsidP="001F5AA5">
            <w:pPr>
              <w:spacing w:before="120"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Τι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ελέγχεις</w:t>
            </w:r>
            <w:proofErr w:type="spellEnd"/>
            <w:r w:rsidRPr="0062208A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>;</w:t>
            </w:r>
          </w:p>
        </w:tc>
      </w:tr>
      <w:tr w:rsidR="00DB303E" w:rsidRPr="0062208A" w:rsidTr="001F5AA5">
        <w:trPr>
          <w:trHeight w:val="544"/>
        </w:trPr>
        <w:tc>
          <w:tcPr>
            <w:tcW w:w="3314" w:type="dxa"/>
            <w:gridSpan w:val="2"/>
            <w:shd w:val="clear" w:color="auto" w:fill="auto"/>
            <w:vAlign w:val="center"/>
          </w:tcPr>
          <w:p w:rsidR="00DB303E" w:rsidRPr="0062208A" w:rsidRDefault="00DB303E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DB303E" w:rsidRPr="0062208A" w:rsidRDefault="00DB303E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DB303E" w:rsidRPr="0062208A" w:rsidRDefault="00DB303E" w:rsidP="001F5AA5">
            <w:pPr>
              <w:spacing w:before="120" w:after="120" w:line="320" w:lineRule="atLeast"/>
              <w:ind w:left="1985" w:hanging="1985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B303E" w:rsidRDefault="00DB303E" w:rsidP="00DB303E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B303E" w:rsidRDefault="00DB303E" w:rsidP="00DB303E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9373A">
        <w:rPr>
          <w:rFonts w:asciiTheme="minorHAnsi" w:hAnsiTheme="minorHAnsi" w:cstheme="minorHAnsi"/>
          <w:b/>
          <w:sz w:val="24"/>
          <w:szCs w:val="24"/>
        </w:rPr>
        <w:t>Τι συμπεραίνεις ;</w:t>
      </w:r>
      <w:r>
        <w:rPr>
          <w:rFonts w:asciiTheme="minorHAnsi" w:hAnsiTheme="minorHAnsi" w:cstheme="minorHAnsi"/>
          <w:b/>
          <w:sz w:val="24"/>
          <w:szCs w:val="24"/>
        </w:rPr>
        <w:t xml:space="preserve">   ……………………………</w:t>
      </w:r>
    </w:p>
    <w:p w:rsidR="0087685C" w:rsidRDefault="0087685C" w:rsidP="008F76FE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87685C" w:rsidRPr="0087685C" w:rsidRDefault="0087685C" w:rsidP="0087685C">
      <w:pPr>
        <w:spacing w:before="120" w:after="120" w:line="320" w:lineRule="atLeast"/>
        <w:ind w:left="1985" w:hanging="1985"/>
        <w:rPr>
          <w:rFonts w:asciiTheme="minorHAnsi" w:hAnsiTheme="minorHAnsi" w:cstheme="minorHAnsi"/>
          <w:noProof/>
          <w:color w:val="FF0000"/>
          <w:sz w:val="24"/>
          <w:szCs w:val="24"/>
          <w:lang w:eastAsia="en-US"/>
        </w:rPr>
      </w:pPr>
      <w:r>
        <w:rPr>
          <w:color w:val="00B050"/>
          <w:sz w:val="24"/>
        </w:rPr>
        <w:t>Β</w:t>
      </w:r>
      <w:r w:rsidRPr="00DE0F1F">
        <w:rPr>
          <w:color w:val="00B050"/>
          <w:sz w:val="24"/>
        </w:rPr>
        <w:t xml:space="preserve"> διδακτική ώρα</w:t>
      </w:r>
    </w:p>
    <w:p w:rsidR="008F76FE" w:rsidRPr="00DA123E" w:rsidRDefault="008F76FE" w:rsidP="008F76FE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A123E">
        <w:rPr>
          <w:rFonts w:asciiTheme="minorHAnsi" w:hAnsiTheme="minorHAnsi" w:cstheme="minorHAnsi"/>
          <w:b/>
          <w:sz w:val="24"/>
          <w:szCs w:val="24"/>
        </w:rPr>
        <w:t>Τελικό συμπέρασμα :</w:t>
      </w:r>
    </w:p>
    <w:p w:rsidR="00DB303E" w:rsidRDefault="004C5FED" w:rsidP="00DB303E">
      <w:pPr>
        <w:spacing w:after="203" w:line="26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C5FED">
        <w:rPr>
          <w:rFonts w:asciiTheme="minorHAnsi" w:hAnsiTheme="minorHAnsi" w:cstheme="minorHAnsi"/>
          <w:sz w:val="24"/>
          <w:szCs w:val="24"/>
        </w:rPr>
        <w:t>Με βάση τα παραπάνω συμπεράσματα , ποιος είναι 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5FED">
        <w:rPr>
          <w:rFonts w:asciiTheme="minorHAnsi" w:hAnsiTheme="minorHAnsi" w:cstheme="minorHAnsi"/>
          <w:sz w:val="24"/>
          <w:szCs w:val="24"/>
        </w:rPr>
        <w:t xml:space="preserve">τύπος του νόμου του </w:t>
      </w:r>
      <w:r w:rsidRPr="004C5FED">
        <w:rPr>
          <w:rFonts w:asciiTheme="minorHAnsi" w:hAnsiTheme="minorHAnsi" w:cstheme="minorHAnsi"/>
          <w:sz w:val="24"/>
          <w:szCs w:val="24"/>
          <w:lang w:val="en-US"/>
        </w:rPr>
        <w:t>Joule</w:t>
      </w:r>
      <w:r w:rsidRPr="004C5FED">
        <w:rPr>
          <w:rFonts w:asciiTheme="minorHAnsi" w:hAnsiTheme="minorHAnsi" w:cstheme="minorHAnsi"/>
          <w:sz w:val="24"/>
          <w:szCs w:val="24"/>
        </w:rPr>
        <w:t xml:space="preserve"> , που υπολογίζ</w:t>
      </w:r>
      <w:r>
        <w:rPr>
          <w:rFonts w:asciiTheme="minorHAnsi" w:hAnsiTheme="minorHAnsi" w:cstheme="minorHAnsi"/>
          <w:sz w:val="24"/>
          <w:szCs w:val="24"/>
        </w:rPr>
        <w:t>ει</w:t>
      </w:r>
      <w:r w:rsidRPr="004C5FED">
        <w:rPr>
          <w:rFonts w:asciiTheme="minorHAnsi" w:hAnsiTheme="minorHAnsi" w:cstheme="minorHAnsi"/>
          <w:sz w:val="24"/>
          <w:szCs w:val="24"/>
        </w:rPr>
        <w:t xml:space="preserve"> την εκλυόμενη θερμότητα σε ένα ρευματοφόρο </w:t>
      </w:r>
      <w:r>
        <w:rPr>
          <w:rFonts w:asciiTheme="minorHAnsi" w:hAnsiTheme="minorHAnsi" w:cstheme="minorHAnsi"/>
          <w:sz w:val="24"/>
          <w:szCs w:val="24"/>
        </w:rPr>
        <w:t xml:space="preserve">μεταλλικό </w:t>
      </w:r>
      <w:r w:rsidRPr="004C5FED">
        <w:rPr>
          <w:rFonts w:asciiTheme="minorHAnsi" w:hAnsiTheme="minorHAnsi" w:cstheme="minorHAnsi"/>
          <w:sz w:val="24"/>
          <w:szCs w:val="24"/>
        </w:rPr>
        <w:t>αγωγό σταθερής θερμοκρασίας 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1A6A" w:rsidRDefault="004C5FED" w:rsidP="00DB303E">
      <w:pPr>
        <w:spacing w:after="203" w:line="26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87685C" w:rsidRDefault="0087685C" w:rsidP="00566DBC">
      <w:pPr>
        <w:spacing w:after="0" w:line="240" w:lineRule="exact"/>
        <w:ind w:left="0" w:firstLine="0"/>
        <w:jc w:val="both"/>
        <w:rPr>
          <w:color w:val="00B050"/>
          <w:sz w:val="24"/>
        </w:rPr>
      </w:pPr>
    </w:p>
    <w:p w:rsidR="00566DBC" w:rsidRPr="00DE0F1F" w:rsidRDefault="00566DBC" w:rsidP="00566DBC">
      <w:pPr>
        <w:spacing w:after="0" w:line="240" w:lineRule="exact"/>
        <w:ind w:left="0" w:firstLine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lang w:eastAsia="en-US"/>
        </w:rPr>
      </w:pPr>
      <w:r w:rsidRPr="00DE0F1F">
        <w:rPr>
          <w:color w:val="00B050"/>
          <w:sz w:val="24"/>
        </w:rPr>
        <w:t>Β διδακτική ώρα</w:t>
      </w:r>
    </w:p>
    <w:p w:rsidR="009410CC" w:rsidRDefault="00566DBC" w:rsidP="00566DBC">
      <w:p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Πως το εξηγείς </w:t>
      </w:r>
      <w:r w:rsidRPr="0062208A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αυτό;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Μήπως βοηθάει ότι η εκλυόμενη θερμότητα εξαρτάται από την ενέργεια που &lt;&lt;κουβαλούν&gt;&gt; τα κινούμενα ελεύθερα ηλεκτρόνια , δηλαδή την ενέργεια που τους μεταβιβάζεται από την δύναμη του ηλεκτρικού πεδίου  και λόγω  των κρούσεων </w:t>
      </w:r>
      <w:r w:rsidRPr="00EA6589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των ελεύθερων ηλεκτρονίων με τα κατιόντα του μετάλλου</w:t>
      </w:r>
      <w:r w:rsidRPr="00F33774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μετατρέπεται τελικά σε θερμότητα ; Μήπως βοηθάει η θεωρητική απόδειξη του νόμου </w:t>
      </w:r>
      <w:r w:rsidR="005C1A6A" w:rsidRPr="005C1A6A">
        <w:rPr>
          <w:rFonts w:asciiTheme="minorHAnsi" w:hAnsiTheme="minorHAnsi" w:cstheme="minorHAnsi"/>
          <w:b/>
          <w:sz w:val="24"/>
          <w:szCs w:val="24"/>
        </w:rPr>
        <w:t xml:space="preserve">του </w:t>
      </w:r>
      <w:r w:rsidR="005C1A6A" w:rsidRPr="005C1A6A">
        <w:rPr>
          <w:rFonts w:asciiTheme="minorHAnsi" w:hAnsiTheme="minorHAnsi" w:cstheme="minorHAnsi"/>
          <w:b/>
          <w:sz w:val="24"/>
          <w:szCs w:val="24"/>
          <w:lang w:val="en-US"/>
        </w:rPr>
        <w:t>Joule</w:t>
      </w:r>
      <w:r w:rsidR="005C1A6A" w:rsidRPr="005C1A6A">
        <w:rPr>
          <w:rFonts w:asciiTheme="minorHAnsi" w:hAnsiTheme="minorHAnsi" w:cstheme="minorHAnsi"/>
          <w:b/>
          <w:sz w:val="24"/>
          <w:szCs w:val="24"/>
        </w:rPr>
        <w:t xml:space="preserve"> ;</w:t>
      </w:r>
    </w:p>
    <w:p w:rsidR="001C35BD" w:rsidRPr="008C3CDA" w:rsidRDefault="005C1A6A" w:rsidP="001C35BD">
      <w:pPr>
        <w:spacing w:after="203" w:line="267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…………………………………………………..</w:t>
      </w:r>
      <w:bookmarkEnd w:id="13"/>
    </w:p>
    <w:sectPr w:rsidR="001C35BD" w:rsidRPr="008C3CDA" w:rsidSect="005A1C76">
      <w:pgSz w:w="11900" w:h="16840"/>
      <w:pgMar w:top="567" w:right="985" w:bottom="851" w:left="10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3A"/>
    <w:multiLevelType w:val="hybridMultilevel"/>
    <w:tmpl w:val="4D424116"/>
    <w:lvl w:ilvl="0" w:tplc="64B01CBC">
      <w:start w:val="1"/>
      <w:numFmt w:val="bullet"/>
      <w:lvlText w:val="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2975E">
      <w:start w:val="1"/>
      <w:numFmt w:val="bullet"/>
      <w:lvlText w:val="o"/>
      <w:lvlJc w:val="left"/>
      <w:pPr>
        <w:ind w:left="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E62B6">
      <w:start w:val="1"/>
      <w:numFmt w:val="bullet"/>
      <w:lvlText w:val="▪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2B7FE">
      <w:start w:val="1"/>
      <w:numFmt w:val="bullet"/>
      <w:lvlText w:val="•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AC748">
      <w:start w:val="1"/>
      <w:numFmt w:val="bullet"/>
      <w:lvlText w:val="o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0138C">
      <w:start w:val="1"/>
      <w:numFmt w:val="bullet"/>
      <w:lvlText w:val="▪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4454">
      <w:start w:val="1"/>
      <w:numFmt w:val="bullet"/>
      <w:lvlText w:val="•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071AE">
      <w:start w:val="1"/>
      <w:numFmt w:val="bullet"/>
      <w:lvlText w:val="o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065B8">
      <w:start w:val="1"/>
      <w:numFmt w:val="bullet"/>
      <w:lvlText w:val="▪"/>
      <w:lvlJc w:val="left"/>
      <w:pPr>
        <w:ind w:left="6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22BF7"/>
    <w:multiLevelType w:val="hybridMultilevel"/>
    <w:tmpl w:val="9CEC8734"/>
    <w:lvl w:ilvl="0" w:tplc="0408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296A25"/>
    <w:multiLevelType w:val="hybridMultilevel"/>
    <w:tmpl w:val="D8D86C1C"/>
    <w:lvl w:ilvl="0" w:tplc="E9B41F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096">
      <w:start w:val="1"/>
      <w:numFmt w:val="bullet"/>
      <w:lvlRestart w:val="0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C50D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E6FBC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E13BC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1444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86BC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8CA18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A0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36515"/>
    <w:multiLevelType w:val="hybridMultilevel"/>
    <w:tmpl w:val="3432EE82"/>
    <w:lvl w:ilvl="0" w:tplc="9E2C84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EFBD8">
      <w:start w:val="1"/>
      <w:numFmt w:val="bullet"/>
      <w:lvlText w:val="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CC050">
      <w:start w:val="1"/>
      <w:numFmt w:val="bullet"/>
      <w:lvlText w:val="▪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6052">
      <w:start w:val="1"/>
      <w:numFmt w:val="bullet"/>
      <w:lvlText w:val="•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8D50">
      <w:start w:val="1"/>
      <w:numFmt w:val="bullet"/>
      <w:lvlText w:val="o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6C6">
      <w:start w:val="1"/>
      <w:numFmt w:val="bullet"/>
      <w:lvlText w:val="▪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6B7FA">
      <w:start w:val="1"/>
      <w:numFmt w:val="bullet"/>
      <w:lvlText w:val="•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A3F9C">
      <w:start w:val="1"/>
      <w:numFmt w:val="bullet"/>
      <w:lvlText w:val="o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01374">
      <w:start w:val="1"/>
      <w:numFmt w:val="bullet"/>
      <w:lvlText w:val="▪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35CC5"/>
    <w:multiLevelType w:val="hybridMultilevel"/>
    <w:tmpl w:val="8DD0E942"/>
    <w:lvl w:ilvl="0" w:tplc="356CF7DC">
      <w:start w:val="2"/>
      <w:numFmt w:val="decimal"/>
      <w:lvlText w:val="%1."/>
      <w:lvlJc w:val="left"/>
      <w:pPr>
        <w:ind w:left="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8BE4C">
      <w:start w:val="1"/>
      <w:numFmt w:val="lowerLetter"/>
      <w:lvlText w:val="%2"/>
      <w:lvlJc w:val="left"/>
      <w:pPr>
        <w:ind w:left="1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ED50E">
      <w:start w:val="1"/>
      <w:numFmt w:val="lowerRoman"/>
      <w:lvlText w:val="%3"/>
      <w:lvlJc w:val="left"/>
      <w:pPr>
        <w:ind w:left="2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66DF6">
      <w:start w:val="1"/>
      <w:numFmt w:val="decimal"/>
      <w:lvlText w:val="%4"/>
      <w:lvlJc w:val="left"/>
      <w:pPr>
        <w:ind w:left="2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0058">
      <w:start w:val="1"/>
      <w:numFmt w:val="lowerLetter"/>
      <w:lvlText w:val="%5"/>
      <w:lvlJc w:val="left"/>
      <w:pPr>
        <w:ind w:left="3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C4042">
      <w:start w:val="1"/>
      <w:numFmt w:val="lowerRoman"/>
      <w:lvlText w:val="%6"/>
      <w:lvlJc w:val="left"/>
      <w:pPr>
        <w:ind w:left="4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4B68A">
      <w:start w:val="1"/>
      <w:numFmt w:val="decimal"/>
      <w:lvlText w:val="%7"/>
      <w:lvlJc w:val="left"/>
      <w:pPr>
        <w:ind w:left="4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E6462">
      <w:start w:val="1"/>
      <w:numFmt w:val="lowerLetter"/>
      <w:lvlText w:val="%8"/>
      <w:lvlJc w:val="left"/>
      <w:pPr>
        <w:ind w:left="5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063AE">
      <w:start w:val="1"/>
      <w:numFmt w:val="lowerRoman"/>
      <w:lvlText w:val="%9"/>
      <w:lvlJc w:val="left"/>
      <w:pPr>
        <w:ind w:left="6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41C6D"/>
    <w:multiLevelType w:val="hybridMultilevel"/>
    <w:tmpl w:val="84CE5306"/>
    <w:lvl w:ilvl="0" w:tplc="0408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D921CF"/>
    <w:multiLevelType w:val="hybridMultilevel"/>
    <w:tmpl w:val="94A2733C"/>
    <w:lvl w:ilvl="0" w:tplc="5E88EC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C93D2">
      <w:start w:val="1"/>
      <w:numFmt w:val="decimal"/>
      <w:lvlRestart w:val="0"/>
      <w:lvlText w:val="%2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88758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49C94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44AC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0DE90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EEE58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3322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2E3AE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45"/>
    <w:rsid w:val="000008C3"/>
    <w:rsid w:val="000A1443"/>
    <w:rsid w:val="000A5E6F"/>
    <w:rsid w:val="000B00FB"/>
    <w:rsid w:val="000C225F"/>
    <w:rsid w:val="000E06CE"/>
    <w:rsid w:val="000F14C5"/>
    <w:rsid w:val="001C35BD"/>
    <w:rsid w:val="001D5AB4"/>
    <w:rsid w:val="001F572D"/>
    <w:rsid w:val="001F57F7"/>
    <w:rsid w:val="00211F41"/>
    <w:rsid w:val="00274511"/>
    <w:rsid w:val="00283B4E"/>
    <w:rsid w:val="0028700D"/>
    <w:rsid w:val="002D2304"/>
    <w:rsid w:val="003020AB"/>
    <w:rsid w:val="00304E40"/>
    <w:rsid w:val="00305261"/>
    <w:rsid w:val="003376C0"/>
    <w:rsid w:val="00355400"/>
    <w:rsid w:val="00355ED2"/>
    <w:rsid w:val="003E7785"/>
    <w:rsid w:val="003F68B3"/>
    <w:rsid w:val="00444569"/>
    <w:rsid w:val="00457B6D"/>
    <w:rsid w:val="004926A4"/>
    <w:rsid w:val="004C5FED"/>
    <w:rsid w:val="00525E8B"/>
    <w:rsid w:val="00562949"/>
    <w:rsid w:val="00566DBC"/>
    <w:rsid w:val="005A1C76"/>
    <w:rsid w:val="005A5D2A"/>
    <w:rsid w:val="005C1A6A"/>
    <w:rsid w:val="006077AE"/>
    <w:rsid w:val="00615389"/>
    <w:rsid w:val="0062208A"/>
    <w:rsid w:val="0063525D"/>
    <w:rsid w:val="006726E3"/>
    <w:rsid w:val="006A6437"/>
    <w:rsid w:val="006C2102"/>
    <w:rsid w:val="006E4A3D"/>
    <w:rsid w:val="00716F61"/>
    <w:rsid w:val="00722CFE"/>
    <w:rsid w:val="00724013"/>
    <w:rsid w:val="00736CF9"/>
    <w:rsid w:val="00743A12"/>
    <w:rsid w:val="00780CD0"/>
    <w:rsid w:val="007A114B"/>
    <w:rsid w:val="007F0E9E"/>
    <w:rsid w:val="007F72DF"/>
    <w:rsid w:val="00840723"/>
    <w:rsid w:val="0087685C"/>
    <w:rsid w:val="008A66D6"/>
    <w:rsid w:val="008C3CDA"/>
    <w:rsid w:val="008D4948"/>
    <w:rsid w:val="008D7545"/>
    <w:rsid w:val="008E2F79"/>
    <w:rsid w:val="008F0774"/>
    <w:rsid w:val="008F76FE"/>
    <w:rsid w:val="00904787"/>
    <w:rsid w:val="009303D9"/>
    <w:rsid w:val="009410CC"/>
    <w:rsid w:val="00965A07"/>
    <w:rsid w:val="009F2921"/>
    <w:rsid w:val="00A633F9"/>
    <w:rsid w:val="00A6543D"/>
    <w:rsid w:val="00A95883"/>
    <w:rsid w:val="00AA37FE"/>
    <w:rsid w:val="00AA55B7"/>
    <w:rsid w:val="00B34E24"/>
    <w:rsid w:val="00B96845"/>
    <w:rsid w:val="00C03E5E"/>
    <w:rsid w:val="00C2104E"/>
    <w:rsid w:val="00C65532"/>
    <w:rsid w:val="00C773A3"/>
    <w:rsid w:val="00C9429D"/>
    <w:rsid w:val="00CE6A5E"/>
    <w:rsid w:val="00D26054"/>
    <w:rsid w:val="00D37C4A"/>
    <w:rsid w:val="00D43E21"/>
    <w:rsid w:val="00D85DFC"/>
    <w:rsid w:val="00D9373A"/>
    <w:rsid w:val="00DB303E"/>
    <w:rsid w:val="00DD173B"/>
    <w:rsid w:val="00DE0F1F"/>
    <w:rsid w:val="00E17528"/>
    <w:rsid w:val="00E32E09"/>
    <w:rsid w:val="00E6714F"/>
    <w:rsid w:val="00EA6589"/>
    <w:rsid w:val="00ED1E9B"/>
    <w:rsid w:val="00EE669C"/>
    <w:rsid w:val="00F33774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5F1A7-BF15-4F29-B5DC-41376C5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21" w:line="249" w:lineRule="auto"/>
      <w:ind w:left="145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85"/>
      <w:ind w:left="73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character" w:styleId="-">
    <w:name w:val="Hyperlink"/>
    <w:basedOn w:val="a0"/>
    <w:uiPriority w:val="99"/>
    <w:unhideWhenUsed/>
    <w:rsid w:val="00525E8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25E8B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E1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752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153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D4948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D494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D4948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D4948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D494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EA6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otodentro.edu.gr/v/item/ds/8521/16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76E5-812A-4E8F-A8B2-08652F6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</dc:creator>
  <cp:keywords/>
  <cp:lastModifiedBy>george banias</cp:lastModifiedBy>
  <cp:revision>3</cp:revision>
  <cp:lastPrinted>2018-03-24T20:21:00Z</cp:lastPrinted>
  <dcterms:created xsi:type="dcterms:W3CDTF">2018-03-25T09:15:00Z</dcterms:created>
  <dcterms:modified xsi:type="dcterms:W3CDTF">2018-03-25T09:30:00Z</dcterms:modified>
</cp:coreProperties>
</file>